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32150C">
        <w:rPr>
          <w:rFonts w:ascii="Times New Roman" w:hAnsi="Times New Roman"/>
          <w:sz w:val="28"/>
          <w:szCs w:val="28"/>
        </w:rPr>
        <w:t>55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32150C">
        <w:rPr>
          <w:rFonts w:ascii="Times New Roman" w:hAnsi="Times New Roman"/>
          <w:b/>
          <w:sz w:val="28"/>
        </w:rPr>
        <w:t>30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A6D" w:rsidRDefault="0032150C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Икра овощная</w:t>
      </w:r>
    </w:p>
    <w:p w:rsidR="00417719" w:rsidRDefault="00417719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266"/>
        <w:gridCol w:w="2234"/>
      </w:tblGrid>
      <w:tr w:rsidR="0098481B" w:rsidRPr="00854CC7" w:rsidTr="006F14A2">
        <w:trPr>
          <w:trHeight w:val="320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6F14A2" w:rsidRPr="00854CC7" w:rsidTr="006F14A2">
        <w:trPr>
          <w:trHeight w:val="3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6F14A2" w:rsidRPr="00854CC7" w:rsidTr="006F14A2">
        <w:trPr>
          <w:trHeight w:val="2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417719" w:rsidRPr="00854CC7" w:rsidTr="00522939">
        <w:trPr>
          <w:trHeight w:val="179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52293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Свекла </w:t>
            </w:r>
            <w:r w:rsidR="00FA087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1 января</w:t>
            </w:r>
            <w:r w:rsidR="00FA08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1806CD" w:rsidP="00204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522939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22939" w:rsidRPr="00854CC7" w:rsidTr="00522939">
        <w:trPr>
          <w:trHeight w:val="179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9" w:rsidRDefault="00FA0878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22939">
              <w:rPr>
                <w:rFonts w:ascii="Times New Roman" w:hAnsi="Times New Roman"/>
                <w:sz w:val="28"/>
                <w:szCs w:val="28"/>
              </w:rPr>
              <w:t xml:space="preserve">ли свекла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22939">
              <w:rPr>
                <w:rFonts w:ascii="Times New Roman" w:hAnsi="Times New Roman"/>
                <w:sz w:val="28"/>
                <w:szCs w:val="28"/>
              </w:rPr>
              <w:t>после 1 января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39" w:rsidRPr="00AE7A6D" w:rsidRDefault="001806CD" w:rsidP="00204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39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52293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Морковь </w:t>
            </w:r>
            <w:r w:rsidR="00FA087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 1 января</w:t>
            </w:r>
            <w:r w:rsidR="00FA08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1806CD" w:rsidP="00204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52293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9" w:rsidRDefault="00FA0878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22939">
              <w:rPr>
                <w:rFonts w:ascii="Times New Roman" w:hAnsi="Times New Roman"/>
                <w:sz w:val="28"/>
                <w:szCs w:val="28"/>
              </w:rPr>
              <w:t xml:space="preserve">ли морковь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22939">
              <w:rPr>
                <w:rFonts w:ascii="Times New Roman" w:hAnsi="Times New Roman"/>
                <w:sz w:val="28"/>
                <w:szCs w:val="28"/>
              </w:rPr>
              <w:t>после 1 января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39" w:rsidRPr="00AE7A6D" w:rsidRDefault="001806CD" w:rsidP="00204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39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52293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417719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19" w:rsidRPr="00AE7A6D" w:rsidRDefault="0052293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19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522939" w:rsidRDefault="0052293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939">
              <w:rPr>
                <w:rFonts w:ascii="Times New Roman" w:hAnsi="Times New Roman"/>
                <w:sz w:val="28"/>
                <w:szCs w:val="28"/>
              </w:rPr>
              <w:t xml:space="preserve">Чеснок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AE7A6D" w:rsidRDefault="00522939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522939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6F14A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A2" w:rsidRPr="00BD0DE5" w:rsidRDefault="006F14A2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BD0DE5" w:rsidRDefault="006F14A2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BD0DE5" w:rsidRDefault="00522939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98481B" w:rsidRDefault="00522939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отварной очищенной свеклы, протертой</w:t>
      </w:r>
    </w:p>
    <w:p w:rsidR="00522939" w:rsidRPr="00522939" w:rsidRDefault="00522939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97DCA" w:rsidRPr="00902411" w:rsidRDefault="00DE3E47" w:rsidP="00AE7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2939">
        <w:rPr>
          <w:rFonts w:ascii="Times New Roman" w:hAnsi="Times New Roman"/>
          <w:sz w:val="28"/>
          <w:szCs w:val="28"/>
        </w:rPr>
        <w:t xml:space="preserve">Очищенную вареную свеклу протирают. </w:t>
      </w:r>
      <w:proofErr w:type="gramStart"/>
      <w:r w:rsidR="00522939">
        <w:rPr>
          <w:rFonts w:ascii="Times New Roman" w:hAnsi="Times New Roman"/>
          <w:sz w:val="28"/>
          <w:szCs w:val="28"/>
        </w:rPr>
        <w:t>Подготовленные</w:t>
      </w:r>
      <w:proofErr w:type="gramEnd"/>
      <w:r w:rsidR="00522939">
        <w:rPr>
          <w:rFonts w:ascii="Times New Roman" w:hAnsi="Times New Roman"/>
          <w:sz w:val="28"/>
          <w:szCs w:val="28"/>
        </w:rPr>
        <w:t xml:space="preserve"> морковь и редьку бланшируют, протирают в сыром виде. Все компоненты соединяют, добавляют мелко нарезанные репчатый лук, чеснок, соль, заправляют растительным маслом и перемешивают. 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8F06EC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8F06EC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8F0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878" w:rsidRPr="00DE3E47" w:rsidTr="008F06EC">
        <w:tc>
          <w:tcPr>
            <w:tcW w:w="0" w:type="auto"/>
            <w:vAlign w:val="bottom"/>
          </w:tcPr>
          <w:p w:rsidR="00FA0878" w:rsidRPr="00FA0878" w:rsidRDefault="00FA0878" w:rsidP="00FA087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A0878">
              <w:rPr>
                <w:rFonts w:ascii="Times New Roman" w:hAnsi="Times New Roman"/>
                <w:sz w:val="28"/>
              </w:rPr>
              <w:t>0,78</w:t>
            </w:r>
          </w:p>
        </w:tc>
        <w:tc>
          <w:tcPr>
            <w:tcW w:w="0" w:type="auto"/>
            <w:vAlign w:val="bottom"/>
          </w:tcPr>
          <w:p w:rsidR="00FA0878" w:rsidRPr="00FA0878" w:rsidRDefault="00FA0878" w:rsidP="00FA087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A0878">
              <w:rPr>
                <w:rFonts w:ascii="Times New Roman" w:hAnsi="Times New Roman"/>
                <w:sz w:val="28"/>
              </w:rPr>
              <w:t>2,48</w:t>
            </w:r>
          </w:p>
        </w:tc>
        <w:tc>
          <w:tcPr>
            <w:tcW w:w="0" w:type="auto"/>
            <w:vAlign w:val="bottom"/>
          </w:tcPr>
          <w:p w:rsidR="00FA0878" w:rsidRPr="00FA0878" w:rsidRDefault="00FA0878" w:rsidP="00FA087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A0878">
              <w:rPr>
                <w:rFonts w:ascii="Times New Roman" w:hAnsi="Times New Roman"/>
                <w:sz w:val="28"/>
              </w:rPr>
              <w:t>4,29</w:t>
            </w:r>
          </w:p>
        </w:tc>
        <w:tc>
          <w:tcPr>
            <w:tcW w:w="0" w:type="auto"/>
            <w:vAlign w:val="bottom"/>
          </w:tcPr>
          <w:p w:rsidR="00FA0878" w:rsidRPr="00FA0878" w:rsidRDefault="00FA0878" w:rsidP="00FA087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A0878">
              <w:rPr>
                <w:rFonts w:ascii="Times New Roman" w:hAnsi="Times New Roman"/>
                <w:sz w:val="28"/>
              </w:rPr>
              <w:t>42,60</w:t>
            </w:r>
          </w:p>
        </w:tc>
        <w:tc>
          <w:tcPr>
            <w:tcW w:w="2622" w:type="dxa"/>
            <w:vAlign w:val="bottom"/>
          </w:tcPr>
          <w:p w:rsidR="00FA0878" w:rsidRPr="00FA0878" w:rsidRDefault="00FA0878" w:rsidP="00FA087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A0878">
              <w:rPr>
                <w:rFonts w:ascii="Times New Roman" w:hAnsi="Times New Roman"/>
                <w:sz w:val="28"/>
              </w:rPr>
              <w:t>2,62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FA0878" w:rsidRDefault="00FA0878" w:rsidP="00FA08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06CD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C3D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494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AB3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69EB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50C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17719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939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61F2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4A2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6F7AEB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EC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81B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36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A6D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AF7C3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190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BD9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BFC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06D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878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2018-07-01T14:56:00Z</dcterms:created>
  <dcterms:modified xsi:type="dcterms:W3CDTF">2018-07-04T17:07:00Z</dcterms:modified>
</cp:coreProperties>
</file>